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8C8" w:rsidRPr="00D36696" w:rsidRDefault="008858C8" w:rsidP="00D36696">
      <w:pPr>
        <w:pStyle w:val="a8"/>
        <w:spacing w:line="360" w:lineRule="auto"/>
        <w:jc w:val="center"/>
        <w:rPr>
          <w:rFonts w:hint="eastAsia"/>
          <w:b/>
          <w:sz w:val="32"/>
          <w:szCs w:val="21"/>
        </w:rPr>
      </w:pPr>
      <w:r w:rsidRPr="00D36696">
        <w:rPr>
          <w:rFonts w:hint="eastAsia"/>
          <w:b/>
          <w:sz w:val="32"/>
          <w:szCs w:val="21"/>
        </w:rPr>
        <w:t>以主持人为例 学会职业探索</w:t>
      </w:r>
    </w:p>
    <w:p w:rsidR="008858C8" w:rsidRDefault="008858C8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许多同学都希望以后能够成为一名优秀的电视节目主持人，那我们今天就以电视节目主持人为例，看如何进行职业探索？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优秀的电视节目主持人，必</w:t>
      </w:r>
      <w:bookmarkStart w:id="0" w:name="_GoBack"/>
      <w:bookmarkEnd w:id="0"/>
      <w:r>
        <w:rPr>
          <w:rFonts w:hint="eastAsia"/>
          <w:sz w:val="21"/>
          <w:szCs w:val="21"/>
        </w:rPr>
        <w:t>须拥有一些优秀的基本素质，比如：较好的语言表达能力（普通话标准、音色圆润）、较好的随机应变能力（遇到临时突发问题能从容应对），还有较好的外形条件（自信从容、朴实大方），同学们，除此之外你认为还需具备哪些素质：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______________________________________________________________________________________________________________________________________________________________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其实，不同栏目节目的主持人，所需的专业知识跟能力素养也不太相同。那么，如何才能获得这些必备的</w:t>
      </w:r>
      <w:r w:rsidR="00D36696">
        <w:rPr>
          <w:rFonts w:hint="eastAsia"/>
          <w:sz w:val="21"/>
          <w:szCs w:val="21"/>
        </w:rPr>
        <w:t>知识跟能力？请同学们继续看看以下这段</w:t>
      </w:r>
      <w:r>
        <w:rPr>
          <w:rFonts w:hint="eastAsia"/>
          <w:sz w:val="21"/>
          <w:szCs w:val="21"/>
        </w:rPr>
        <w:t>资料，看是否有所启示？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李咏，幸运52等央视大型栏目主持人，毕业于北京广播学院播音与主持专业。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撒贝宁，中央电视台著名主持人，毕业于北京大学法律系。</w:t>
      </w:r>
    </w:p>
    <w:p w:rsidR="00C452B0" w:rsidRDefault="00C452B0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杨澜，国内著名资深电视节目主持人，毕业于北京外国语大学英语系。</w:t>
      </w:r>
    </w:p>
    <w:p w:rsidR="00C452B0" w:rsidRDefault="00D36696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这段资料，让你发现了什么？</w:t>
      </w:r>
    </w:p>
    <w:p w:rsidR="00D36696" w:rsidRDefault="00D36696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通过大学高校的专业学习，仍是最直接且最便捷的获取营养知识的路径，即使专业不符，也能为后续所从事职业积累能量。可是，不读大学就无法成为一名优秀的主持人吗？湖南卫视的汪涵便是非科班出身，但成为著名主持人的特例。他的成功与科班出身的主持人对比，可能少了些什么，但肯定会比别人多了一些什么。例如：语言天赋、对文学热爱、不怕吃苦、持续努力等。也许，还有更多。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574ED1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lastRenderedPageBreak/>
        <w:t>最后，通过电视节目主持人这个职业的探索过程，同学们收获哪些启发？对其他职业会进行探索了吗？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Default="00D36696" w:rsidP="00D36696">
      <w:pPr>
        <w:pStyle w:val="a8"/>
        <w:spacing w:line="360" w:lineRule="auto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_______________________________________________________________________________</w:t>
      </w:r>
    </w:p>
    <w:p w:rsidR="00D36696" w:rsidRPr="00D36696" w:rsidRDefault="00D36696" w:rsidP="00574ED1">
      <w:pPr>
        <w:pStyle w:val="a8"/>
        <w:spacing w:line="360" w:lineRule="auto"/>
        <w:rPr>
          <w:rFonts w:hint="eastAsia"/>
          <w:sz w:val="21"/>
          <w:szCs w:val="21"/>
        </w:rPr>
      </w:pPr>
    </w:p>
    <w:p w:rsidR="008858C8" w:rsidRPr="00C452B0" w:rsidRDefault="008858C8" w:rsidP="00574ED1">
      <w:pPr>
        <w:pStyle w:val="a8"/>
        <w:spacing w:line="360" w:lineRule="auto"/>
        <w:rPr>
          <w:sz w:val="21"/>
          <w:szCs w:val="21"/>
        </w:rPr>
      </w:pPr>
    </w:p>
    <w:p w:rsidR="00E70ECD" w:rsidRPr="00574ED1" w:rsidRDefault="00E70ECD" w:rsidP="00574ED1">
      <w:pPr>
        <w:spacing w:line="360" w:lineRule="auto"/>
        <w:rPr>
          <w:szCs w:val="21"/>
        </w:rPr>
      </w:pPr>
    </w:p>
    <w:sectPr w:rsidR="00E70ECD" w:rsidRPr="00574ED1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71B" w:rsidRDefault="0073571B" w:rsidP="00FF117C">
      <w:r>
        <w:separator/>
      </w:r>
    </w:p>
  </w:endnote>
  <w:endnote w:type="continuationSeparator" w:id="0">
    <w:p w:rsidR="0073571B" w:rsidRDefault="0073571B" w:rsidP="00FF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17C" w:rsidRPr="00FF117C" w:rsidRDefault="00861C82" w:rsidP="00861C82">
    <w:pPr>
      <w:pStyle w:val="a4"/>
      <w:wordWrap w:val="0"/>
      <w:jc w:val="right"/>
      <w:rPr>
        <w:b/>
        <w:i/>
        <w:color w:val="F79646" w:themeColor="accent6"/>
        <w:sz w:val="21"/>
        <w:szCs w:val="21"/>
      </w:rPr>
    </w:pPr>
    <w:r>
      <w:rPr>
        <w:rFonts w:hint="eastAsia"/>
        <w:b/>
        <w:i/>
        <w:color w:val="F79646" w:themeColor="accent6"/>
        <w:sz w:val="21"/>
        <w:szCs w:val="21"/>
      </w:rPr>
      <w:t>网址：</w:t>
    </w:r>
    <w:r w:rsidRPr="00861C82">
      <w:rPr>
        <w:rFonts w:hint="eastAsia"/>
        <w:b/>
        <w:i/>
        <w:color w:val="F79646" w:themeColor="accent6"/>
        <w:sz w:val="21"/>
        <w:szCs w:val="21"/>
      </w:rPr>
      <w:t>http://www.51xuanxiao.com</w:t>
    </w:r>
    <w:r>
      <w:rPr>
        <w:rFonts w:hint="eastAsia"/>
        <w:b/>
        <w:i/>
        <w:color w:val="F79646" w:themeColor="accent6"/>
        <w:sz w:val="21"/>
        <w:szCs w:val="21"/>
      </w:rPr>
      <w:t xml:space="preserve">                   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全国免费咨询热线：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400-990-5160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71B" w:rsidRDefault="0073571B" w:rsidP="00FF117C">
      <w:r>
        <w:separator/>
      </w:r>
    </w:p>
  </w:footnote>
  <w:footnote w:type="continuationSeparator" w:id="0">
    <w:p w:rsidR="0073571B" w:rsidRDefault="0073571B" w:rsidP="00FF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73571B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7" o:spid="_x0000_s2056" type="#_x0000_t136" style="position:absolute;left:0;text-align:left;margin-left:0;margin-top:0;width:501.8pt;height:83.6pt;rotation:315;z-index:-251653120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108" w:rsidRPr="00CE13D5" w:rsidRDefault="00A22108" w:rsidP="00861C82">
    <w:pPr>
      <w:jc w:val="right"/>
      <w:rPr>
        <w:b/>
        <w:color w:val="A6A6A6" w:themeColor="background1" w:themeShade="A6"/>
        <w:sz w:val="32"/>
        <w:szCs w:val="32"/>
      </w:rPr>
    </w:pPr>
    <w:r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9264" behindDoc="1" locked="0" layoutInCell="1" allowOverlap="1" wp14:anchorId="40F15BB9" wp14:editId="065896BC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 edited="0"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未标题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8240" behindDoc="1" locked="0" layoutInCell="1" allowOverlap="1" wp14:anchorId="0F9B6B90" wp14:editId="587A2ECE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 edited="0"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117C" w:rsidRPr="00CE13D5">
      <w:rPr>
        <w:rFonts w:hint="eastAsia"/>
        <w:b/>
        <w:color w:val="F79646" w:themeColor="accent6"/>
        <w:sz w:val="32"/>
        <w:szCs w:val="32"/>
      </w:rPr>
      <w:t>51</w:t>
    </w:r>
    <w:r w:rsidR="00FF117C" w:rsidRPr="00CE13D5">
      <w:rPr>
        <w:rFonts w:hint="eastAsia"/>
        <w:b/>
        <w:color w:val="F79646" w:themeColor="accent6"/>
        <w:sz w:val="32"/>
        <w:szCs w:val="32"/>
      </w:rPr>
      <w:t>选校网生涯规划</w:t>
    </w:r>
    <w:r w:rsidRPr="00CE13D5">
      <w:rPr>
        <w:rFonts w:hint="eastAsia"/>
        <w:b/>
        <w:color w:val="F79646" w:themeColor="accent6"/>
        <w:sz w:val="32"/>
        <w:szCs w:val="32"/>
      </w:rPr>
      <w:t>教育系统</w:t>
    </w:r>
    <w:r w:rsidR="00FF117C" w:rsidRPr="00CE13D5">
      <w:rPr>
        <w:rFonts w:hint="eastAsia"/>
        <w:b/>
        <w:color w:val="F79646" w:themeColor="accent6"/>
        <w:sz w:val="32"/>
        <w:szCs w:val="32"/>
      </w:rPr>
      <w:t>—</w:t>
    </w:r>
    <w:r w:rsidR="00FF117C" w:rsidRPr="00CE13D5">
      <w:rPr>
        <w:b/>
        <w:color w:val="F79646" w:themeColor="accent6"/>
        <w:sz w:val="32"/>
        <w:szCs w:val="32"/>
      </w:rPr>
      <w:t>生涯</w:t>
    </w:r>
    <w:r w:rsidRPr="00CE13D5">
      <w:rPr>
        <w:b/>
        <w:color w:val="F79646" w:themeColor="accent6"/>
        <w:sz w:val="32"/>
        <w:szCs w:val="32"/>
      </w:rPr>
      <w:t>先行</w:t>
    </w:r>
    <w:r w:rsidRPr="00CE13D5">
      <w:rPr>
        <w:rFonts w:hint="eastAsia"/>
        <w:b/>
        <w:color w:val="F79646" w:themeColor="accent6"/>
        <w:sz w:val="32"/>
        <w:szCs w:val="32"/>
      </w:rPr>
      <w:t>，</w:t>
    </w:r>
    <w:r w:rsidRPr="00CE13D5">
      <w:rPr>
        <w:b/>
        <w:color w:val="F79646" w:themeColor="accent6"/>
        <w:sz w:val="32"/>
        <w:szCs w:val="32"/>
      </w:rPr>
      <w:t>升学无忧</w:t>
    </w:r>
    <w:r w:rsidRPr="00CE13D5">
      <w:rPr>
        <w:rFonts w:hint="eastAsia"/>
        <w:b/>
        <w:color w:val="F79646" w:themeColor="accent6"/>
        <w:sz w:val="32"/>
        <w:szCs w:val="32"/>
      </w:rPr>
      <w:t>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73571B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6" o:spid="_x0000_s2055" type="#_x0000_t136" style="position:absolute;left:0;text-align:left;margin-left:0;margin-top:0;width:501.8pt;height:83.6pt;rotation:315;z-index:-251655168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492A2C"/>
    <w:rsid w:val="004F672C"/>
    <w:rsid w:val="00563668"/>
    <w:rsid w:val="00574ED1"/>
    <w:rsid w:val="005A1CD5"/>
    <w:rsid w:val="00617683"/>
    <w:rsid w:val="00635989"/>
    <w:rsid w:val="006D1AD4"/>
    <w:rsid w:val="0073571B"/>
    <w:rsid w:val="007F6C25"/>
    <w:rsid w:val="00861C82"/>
    <w:rsid w:val="008858C8"/>
    <w:rsid w:val="0099682C"/>
    <w:rsid w:val="00A22108"/>
    <w:rsid w:val="00AF2BD9"/>
    <w:rsid w:val="00B24571"/>
    <w:rsid w:val="00BA4902"/>
    <w:rsid w:val="00C452B0"/>
    <w:rsid w:val="00CE13D5"/>
    <w:rsid w:val="00D36696"/>
    <w:rsid w:val="00D423D8"/>
    <w:rsid w:val="00E70ECD"/>
    <w:rsid w:val="00EF62C5"/>
    <w:rsid w:val="00F16763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ED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574ED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ED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574ED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563DB9-37D5-44EA-AC5F-E02FCDF9F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195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CYBD</dc:creator>
  <cp:lastModifiedBy>YinMin</cp:lastModifiedBy>
  <cp:revision>21</cp:revision>
  <dcterms:created xsi:type="dcterms:W3CDTF">2016-10-25T02:28:00Z</dcterms:created>
  <dcterms:modified xsi:type="dcterms:W3CDTF">2017-01-03T06:47:00Z</dcterms:modified>
</cp:coreProperties>
</file>