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09" w:rsidRPr="000D3009" w:rsidRDefault="000D3009" w:rsidP="000D3009">
      <w:pPr>
        <w:spacing w:line="360" w:lineRule="auto"/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0D3009">
        <w:rPr>
          <w:rFonts w:ascii="宋体" w:hAnsi="宋体" w:cs="宋体" w:hint="eastAsia"/>
          <w:b/>
          <w:bCs/>
          <w:sz w:val="32"/>
          <w:szCs w:val="32"/>
        </w:rPr>
        <w:t>高中学习生活规划表（</w:t>
      </w:r>
      <w:proofErr w:type="gramStart"/>
      <w:r w:rsidRPr="000D3009">
        <w:rPr>
          <w:rFonts w:ascii="宋体" w:hAnsi="宋体" w:cs="宋体" w:hint="eastAsia"/>
          <w:b/>
          <w:bCs/>
          <w:sz w:val="32"/>
          <w:szCs w:val="32"/>
        </w:rPr>
        <w:t>附部分</w:t>
      </w:r>
      <w:proofErr w:type="gramEnd"/>
      <w:r w:rsidRPr="000D3009">
        <w:rPr>
          <w:rFonts w:ascii="宋体" w:hAnsi="宋体" w:cs="宋体" w:hint="eastAsia"/>
          <w:b/>
          <w:bCs/>
          <w:sz w:val="32"/>
          <w:szCs w:val="32"/>
        </w:rPr>
        <w:t>示例）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49"/>
        <w:gridCol w:w="1577"/>
        <w:gridCol w:w="521"/>
        <w:gridCol w:w="723"/>
        <w:gridCol w:w="326"/>
        <w:gridCol w:w="1007"/>
        <w:gridCol w:w="528"/>
        <w:gridCol w:w="548"/>
        <w:gridCol w:w="471"/>
        <w:gridCol w:w="446"/>
        <w:gridCol w:w="2394"/>
      </w:tblGrid>
      <w:tr w:rsidR="000D3009" w:rsidRPr="000D3009" w:rsidTr="006D2570">
        <w:trPr>
          <w:jc w:val="center"/>
        </w:trPr>
        <w:tc>
          <w:tcPr>
            <w:tcW w:w="834" w:type="dxa"/>
            <w:gridSpan w:val="2"/>
            <w:vAlign w:val="center"/>
          </w:tcPr>
          <w:bookmarkEnd w:id="0"/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姓名</w:t>
            </w:r>
          </w:p>
        </w:tc>
        <w:tc>
          <w:tcPr>
            <w:tcW w:w="2098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</w:rPr>
              <w:t>小寻</w:t>
            </w:r>
            <w:proofErr w:type="gramEnd"/>
          </w:p>
        </w:tc>
        <w:tc>
          <w:tcPr>
            <w:tcW w:w="1049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班级</w:t>
            </w:r>
          </w:p>
        </w:tc>
        <w:tc>
          <w:tcPr>
            <w:tcW w:w="1535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高一</w:t>
            </w: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</w:rPr>
              <w:t>3</w:t>
            </w:r>
            <w:proofErr w:type="gramEnd"/>
            <w:r w:rsidRPr="000D3009">
              <w:rPr>
                <w:rFonts w:ascii="宋体" w:hAnsi="宋体" w:cs="宋体" w:hint="eastAsia"/>
                <w:sz w:val="24"/>
                <w:szCs w:val="21"/>
              </w:rPr>
              <w:t>班</w:t>
            </w:r>
          </w:p>
        </w:tc>
        <w:tc>
          <w:tcPr>
            <w:tcW w:w="1465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班主任</w:t>
            </w:r>
          </w:p>
        </w:tc>
        <w:tc>
          <w:tcPr>
            <w:tcW w:w="2394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吴老师</w:t>
            </w:r>
          </w:p>
        </w:tc>
      </w:tr>
      <w:tr w:rsidR="000D3009" w:rsidRPr="000D3009" w:rsidTr="006D2570">
        <w:trPr>
          <w:jc w:val="center"/>
        </w:trPr>
        <w:tc>
          <w:tcPr>
            <w:tcW w:w="834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优点</w:t>
            </w:r>
          </w:p>
        </w:tc>
        <w:tc>
          <w:tcPr>
            <w:tcW w:w="8541" w:type="dxa"/>
            <w:gridSpan w:val="10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性格、体质、学业、人际等：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开朗、热情、身体健康、学业认真、有固定的朋友圈</w:t>
            </w:r>
          </w:p>
        </w:tc>
      </w:tr>
      <w:tr w:rsidR="000D3009" w:rsidRPr="000D3009" w:rsidTr="006D2570">
        <w:trPr>
          <w:jc w:val="center"/>
        </w:trPr>
        <w:tc>
          <w:tcPr>
            <w:tcW w:w="834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缺点</w:t>
            </w:r>
          </w:p>
        </w:tc>
        <w:tc>
          <w:tcPr>
            <w:tcW w:w="8541" w:type="dxa"/>
            <w:gridSpan w:val="10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性格、体质、学业、人际等：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老好人、不够灵活、瞻前顾后</w:t>
            </w:r>
          </w:p>
        </w:tc>
      </w:tr>
      <w:tr w:rsidR="000D3009" w:rsidRPr="000D3009" w:rsidTr="006D2570">
        <w:trPr>
          <w:jc w:val="center"/>
        </w:trPr>
        <w:tc>
          <w:tcPr>
            <w:tcW w:w="834" w:type="dxa"/>
            <w:gridSpan w:val="2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自己期望</w:t>
            </w:r>
          </w:p>
        </w:tc>
        <w:tc>
          <w:tcPr>
            <w:tcW w:w="8541" w:type="dxa"/>
            <w:gridSpan w:val="10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□“985”院校 √□ “211”院校  □本科</w:t>
            </w: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</w:rPr>
              <w:t>一</w:t>
            </w:r>
            <w:proofErr w:type="gramEnd"/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  □本科二  □高职专科 □出国留学 □工作</w:t>
            </w:r>
          </w:p>
        </w:tc>
      </w:tr>
      <w:tr w:rsidR="000D3009" w:rsidRPr="000D3009" w:rsidTr="006D2570">
        <w:trPr>
          <w:jc w:val="center"/>
        </w:trPr>
        <w:tc>
          <w:tcPr>
            <w:tcW w:w="834" w:type="dxa"/>
            <w:gridSpan w:val="2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学业成就</w:t>
            </w:r>
          </w:p>
        </w:tc>
        <w:tc>
          <w:tcPr>
            <w:tcW w:w="6964" w:type="dxa"/>
            <w:gridSpan w:val="9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√□班级前十             □班级中上             □无所谓     </w:t>
            </w:r>
          </w:p>
        </w:tc>
      </w:tr>
      <w:tr w:rsidR="000D3009" w:rsidRPr="000D3009" w:rsidTr="006D2570">
        <w:trPr>
          <w:jc w:val="center"/>
        </w:trPr>
        <w:tc>
          <w:tcPr>
            <w:tcW w:w="834" w:type="dxa"/>
            <w:gridSpan w:val="2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理想职业</w:t>
            </w:r>
          </w:p>
        </w:tc>
        <w:tc>
          <w:tcPr>
            <w:tcW w:w="6964" w:type="dxa"/>
            <w:gridSpan w:val="9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1．  记者             2.  教师              3.  医生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834" w:type="dxa"/>
            <w:gridSpan w:val="2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他人期望</w:t>
            </w:r>
          </w:p>
        </w:tc>
        <w:tc>
          <w:tcPr>
            <w:tcW w:w="2098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监护人</w:t>
            </w:r>
          </w:p>
        </w:tc>
        <w:tc>
          <w:tcPr>
            <w:tcW w:w="3132" w:type="dxa"/>
            <w:gridSpan w:val="5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班主任</w:t>
            </w:r>
          </w:p>
        </w:tc>
        <w:tc>
          <w:tcPr>
            <w:tcW w:w="3311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亲朋好友</w:t>
            </w:r>
          </w:p>
        </w:tc>
      </w:tr>
      <w:tr w:rsidR="000D3009" w:rsidRPr="000D3009" w:rsidTr="006D2570">
        <w:trPr>
          <w:jc w:val="center"/>
        </w:trPr>
        <w:tc>
          <w:tcPr>
            <w:tcW w:w="834" w:type="dxa"/>
            <w:gridSpan w:val="2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成绩优秀、身心阳光</w:t>
            </w:r>
          </w:p>
        </w:tc>
        <w:tc>
          <w:tcPr>
            <w:tcW w:w="3132" w:type="dxa"/>
            <w:gridSpan w:val="5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更有主见</w:t>
            </w:r>
          </w:p>
        </w:tc>
        <w:tc>
          <w:tcPr>
            <w:tcW w:w="3311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善待自己</w:t>
            </w:r>
          </w:p>
        </w:tc>
      </w:tr>
      <w:tr w:rsidR="000D3009" w:rsidRPr="000D3009" w:rsidTr="006D2570">
        <w:trPr>
          <w:trHeight w:val="1499"/>
          <w:jc w:val="center"/>
        </w:trPr>
        <w:tc>
          <w:tcPr>
            <w:tcW w:w="834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自我成长协议</w:t>
            </w:r>
          </w:p>
        </w:tc>
        <w:tc>
          <w:tcPr>
            <w:tcW w:w="8541" w:type="dxa"/>
            <w:gridSpan w:val="10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我_____</w:t>
            </w: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  <w:u w:val="single"/>
              </w:rPr>
              <w:t>小寻</w:t>
            </w:r>
            <w:proofErr w:type="gramEnd"/>
            <w:r w:rsidRPr="000D3009">
              <w:rPr>
                <w:rFonts w:ascii="宋体" w:hAnsi="宋体" w:cs="宋体" w:hint="eastAsia"/>
                <w:sz w:val="24"/>
                <w:szCs w:val="21"/>
              </w:rPr>
              <w:t>_____自今日起，努力做到①遵守规章制度②不迟到不早退③努力独立完成作业④努力学习⑤结交知心朋友⑥</w:t>
            </w:r>
            <w:r w:rsidRPr="000D3009">
              <w:rPr>
                <w:rFonts w:ascii="宋体" w:hAnsi="宋体" w:cs="宋体" w:hint="eastAsia"/>
                <w:sz w:val="24"/>
                <w:szCs w:val="21"/>
                <w:u w:val="single"/>
              </w:rPr>
              <w:t xml:space="preserve">反思自己  </w:t>
            </w:r>
            <w:r w:rsidRPr="000D3009">
              <w:rPr>
                <w:rFonts w:ascii="宋体" w:hAnsi="宋体" w:cs="宋体" w:hint="eastAsia"/>
                <w:sz w:val="24"/>
                <w:szCs w:val="21"/>
              </w:rPr>
              <w:t>最终实现自己的目标。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协议人签字：__</w:t>
            </w: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  <w:u w:val="single"/>
              </w:rPr>
              <w:t>小寻</w:t>
            </w:r>
            <w:proofErr w:type="gramEnd"/>
            <w:r w:rsidRPr="000D3009">
              <w:rPr>
                <w:rFonts w:ascii="宋体" w:hAnsi="宋体" w:cs="宋体" w:hint="eastAsia"/>
                <w:sz w:val="24"/>
                <w:szCs w:val="21"/>
              </w:rPr>
              <w:t>__________  见证人签字：___</w:t>
            </w:r>
            <w:r w:rsidRPr="000D3009">
              <w:rPr>
                <w:rFonts w:ascii="宋体" w:hAnsi="宋体" w:cs="宋体" w:hint="eastAsia"/>
                <w:sz w:val="24"/>
                <w:szCs w:val="21"/>
                <w:u w:val="single"/>
              </w:rPr>
              <w:t>妈妈</w:t>
            </w:r>
            <w:r w:rsidRPr="000D3009">
              <w:rPr>
                <w:rFonts w:ascii="宋体" w:hAnsi="宋体" w:cs="宋体" w:hint="eastAsia"/>
                <w:sz w:val="24"/>
                <w:szCs w:val="21"/>
              </w:rPr>
              <w:t>___________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                             2016 年   12  月  12  日</w:t>
            </w:r>
          </w:p>
        </w:tc>
      </w:tr>
      <w:tr w:rsidR="000D3009" w:rsidRPr="000D3009" w:rsidTr="006D2570">
        <w:trPr>
          <w:jc w:val="center"/>
        </w:trPr>
        <w:tc>
          <w:tcPr>
            <w:tcW w:w="9375" w:type="dxa"/>
            <w:gridSpan w:val="1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高一第1学期规划重点：熟悉环境、自主发展、学会学习、养成习惯、健康生活、打好基础。</w:t>
            </w:r>
          </w:p>
        </w:tc>
      </w:tr>
      <w:tr w:rsidR="000D3009" w:rsidRPr="000D3009" w:rsidTr="006D2570">
        <w:trPr>
          <w:trHeight w:val="437"/>
          <w:jc w:val="center"/>
        </w:trPr>
        <w:tc>
          <w:tcPr>
            <w:tcW w:w="685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基础学习</w:t>
            </w:r>
          </w:p>
        </w:tc>
        <w:tc>
          <w:tcPr>
            <w:tcW w:w="2970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语文：侧重阅读和写作</w:t>
            </w:r>
          </w:p>
        </w:tc>
        <w:tc>
          <w:tcPr>
            <w:tcW w:w="2880" w:type="dxa"/>
            <w:gridSpan w:val="5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数学：细心，争取120分</w:t>
            </w:r>
          </w:p>
        </w:tc>
        <w:tc>
          <w:tcPr>
            <w:tcW w:w="2840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英语：保持优势，前三名</w:t>
            </w:r>
          </w:p>
        </w:tc>
      </w:tr>
      <w:tr w:rsidR="000D3009" w:rsidRPr="000D3009" w:rsidTr="006D2570">
        <w:trPr>
          <w:trHeight w:val="287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970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物理：稳扎稳打，多请教老师</w:t>
            </w:r>
          </w:p>
        </w:tc>
        <w:tc>
          <w:tcPr>
            <w:tcW w:w="2880" w:type="dxa"/>
            <w:gridSpan w:val="5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化学：稳扎稳打，多请教老师</w:t>
            </w:r>
          </w:p>
        </w:tc>
        <w:tc>
          <w:tcPr>
            <w:tcW w:w="2840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生物：稳扎稳打，多请教老师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970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政治：总结规律，争取80分</w:t>
            </w:r>
          </w:p>
        </w:tc>
        <w:tc>
          <w:tcPr>
            <w:tcW w:w="2880" w:type="dxa"/>
            <w:gridSpan w:val="5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地理：培养理科思维，不拖后退</w:t>
            </w:r>
          </w:p>
        </w:tc>
        <w:tc>
          <w:tcPr>
            <w:tcW w:w="2840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历史：侧重联系，不拖后退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6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技术（通用技术和信息技术）：保证基础掌握</w:t>
            </w:r>
          </w:p>
        </w:tc>
        <w:tc>
          <w:tcPr>
            <w:tcW w:w="4387" w:type="dxa"/>
            <w:gridSpan w:val="5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我的7选3（初步）：物理、化学、政治</w:t>
            </w:r>
          </w:p>
        </w:tc>
      </w:tr>
      <w:tr w:rsidR="000D3009" w:rsidRPr="000D3009" w:rsidTr="006D2570">
        <w:trPr>
          <w:trHeight w:val="687"/>
          <w:jc w:val="center"/>
        </w:trPr>
        <w:tc>
          <w:tcPr>
            <w:tcW w:w="685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竞赛</w:t>
            </w:r>
            <w:r w:rsidRPr="000D3009">
              <w:rPr>
                <w:rFonts w:ascii="宋体" w:hAnsi="宋体" w:cs="宋体" w:hint="eastAsia"/>
                <w:sz w:val="24"/>
                <w:szCs w:val="21"/>
              </w:rPr>
              <w:lastRenderedPageBreak/>
              <w:t>荣誉</w:t>
            </w:r>
          </w:p>
        </w:tc>
        <w:tc>
          <w:tcPr>
            <w:tcW w:w="4303" w:type="dxa"/>
            <w:gridSpan w:val="6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lastRenderedPageBreak/>
              <w:t>体育竞技获奖：争取校运会获奖</w:t>
            </w:r>
          </w:p>
        </w:tc>
        <w:tc>
          <w:tcPr>
            <w:tcW w:w="4387" w:type="dxa"/>
            <w:gridSpan w:val="5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学科竞赛获奖：英语写作比赛市级二等奖</w:t>
            </w:r>
          </w:p>
        </w:tc>
      </w:tr>
      <w:tr w:rsidR="000D3009" w:rsidRPr="000D3009" w:rsidTr="006D2570">
        <w:trPr>
          <w:trHeight w:val="611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6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文艺比赛获奖：入选校级优秀论文</w:t>
            </w:r>
          </w:p>
        </w:tc>
        <w:tc>
          <w:tcPr>
            <w:tcW w:w="4387" w:type="dxa"/>
            <w:gridSpan w:val="5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书画竞赛获奖：</w:t>
            </w:r>
            <w:bookmarkStart w:id="1" w:name="OLE_LINK7"/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</w:rPr>
              <w:t>暂待发掘</w:t>
            </w:r>
            <w:bookmarkEnd w:id="1"/>
            <w:proofErr w:type="gramEnd"/>
          </w:p>
        </w:tc>
      </w:tr>
      <w:tr w:rsidR="000D3009" w:rsidRPr="000D3009" w:rsidTr="006D2570">
        <w:trPr>
          <w:trHeight w:val="555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6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课外科技获奖：研究性学习优秀等级</w:t>
            </w:r>
          </w:p>
        </w:tc>
        <w:tc>
          <w:tcPr>
            <w:tcW w:w="4387" w:type="dxa"/>
            <w:gridSpan w:val="5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其他竞赛获奖：</w:t>
            </w: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</w:rPr>
              <w:t>暂待发掘</w:t>
            </w:r>
            <w:proofErr w:type="gramEnd"/>
          </w:p>
        </w:tc>
      </w:tr>
      <w:tr w:rsidR="000D3009" w:rsidRPr="000D3009" w:rsidTr="006D2570">
        <w:trPr>
          <w:jc w:val="center"/>
        </w:trPr>
        <w:tc>
          <w:tcPr>
            <w:tcW w:w="685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爱好特长</w:t>
            </w:r>
          </w:p>
        </w:tc>
        <w:tc>
          <w:tcPr>
            <w:tcW w:w="8690" w:type="dxa"/>
            <w:gridSpan w:val="11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√□体育项目    □艺术项目（书画、唱歌、舞蹈、乐器等）  □电脑技术     □博览群书    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□演讲辩论     √□写作     □其他：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685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个性</w:t>
            </w:r>
          </w:p>
        </w:tc>
        <w:tc>
          <w:tcPr>
            <w:tcW w:w="8690" w:type="dxa"/>
            <w:gridSpan w:val="11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□坚强  √□负责  √□诚实  □勇敢  □坚持  √□热情  □幽默   □善良  </w:t>
            </w:r>
            <w:bookmarkStart w:id="2" w:name="OLE_LINK2"/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□合作 </w:t>
            </w:r>
            <w:bookmarkEnd w:id="2"/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□勤奋   □严谨  □爽朗  □斯文  □健谈  □自信  □其他：      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685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修养</w:t>
            </w:r>
          </w:p>
        </w:tc>
        <w:tc>
          <w:tcPr>
            <w:tcW w:w="8690" w:type="dxa"/>
            <w:gridSpan w:val="11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√□宽容  √□自律  □谦虚  □自省  √□追求完美      □其他：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685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能力</w:t>
            </w:r>
          </w:p>
        </w:tc>
        <w:tc>
          <w:tcPr>
            <w:tcW w:w="8690" w:type="dxa"/>
            <w:gridSpan w:val="11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√□班委       □学生会     □团委     √□完成他人交办事情      □其他：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9375" w:type="dxa"/>
            <w:gridSpan w:val="1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寒假规划：√□阅读   √□运动   □作业   □复习   □预习  □做家务  □社会实践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□其他：                                                  √□是否完成目标    □是否满意</w:t>
            </w:r>
          </w:p>
        </w:tc>
      </w:tr>
    </w:tbl>
    <w:p w:rsidR="000D3009" w:rsidRPr="000D3009" w:rsidRDefault="000D3009" w:rsidP="000D3009">
      <w:pPr>
        <w:spacing w:line="360" w:lineRule="auto"/>
        <w:jc w:val="right"/>
        <w:rPr>
          <w:rFonts w:ascii="宋体" w:hAnsi="宋体" w:cs="宋体"/>
          <w:sz w:val="24"/>
          <w:szCs w:val="21"/>
        </w:rPr>
      </w:pPr>
      <w:r w:rsidRPr="000D3009">
        <w:rPr>
          <w:rFonts w:ascii="宋体" w:hAnsi="宋体" w:cs="宋体" w:hint="eastAsia"/>
          <w:sz w:val="24"/>
          <w:szCs w:val="21"/>
        </w:rPr>
        <w:t>高一第1学期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830"/>
        <w:gridCol w:w="2024"/>
        <w:gridCol w:w="2024"/>
        <w:gridCol w:w="2024"/>
        <w:gridCol w:w="2025"/>
      </w:tblGrid>
      <w:tr w:rsidR="000D3009" w:rsidRPr="000D3009" w:rsidTr="006D2570">
        <w:tc>
          <w:tcPr>
            <w:tcW w:w="1263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维度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学习规划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生活规划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兴趣发展</w:t>
            </w: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升学方向</w:t>
            </w:r>
          </w:p>
        </w:tc>
      </w:tr>
      <w:tr w:rsidR="000D3009" w:rsidRPr="000D3009" w:rsidTr="006D2570">
        <w:tc>
          <w:tcPr>
            <w:tcW w:w="433" w:type="dxa"/>
            <w:vMerge w:val="restart"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发展目标</w:t>
            </w: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9月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注重积累，全面发展，不两极分化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自己的事情自己做，不拖拉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多看名著，发展才艺</w:t>
            </w: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了解记者的基本素质要求</w:t>
            </w: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10月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11月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12月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 w:val="restart"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过程安排</w:t>
            </w: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9月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文理交叉学习，尤其是文科要适当倾斜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自己洗衣，自己上下学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多逛书店，每月争取读2本书</w:t>
            </w: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通过网络和身边亲人朋友了解资讯</w:t>
            </w: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10月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11月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12月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 w:val="restart"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监控手段</w:t>
            </w: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9月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练习、测试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父母监督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</w:rPr>
              <w:t>闺蜜督促</w:t>
            </w:r>
            <w:proofErr w:type="gramEnd"/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父母监督</w:t>
            </w: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10月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11月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12月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 w:val="restart"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评估反馈</w:t>
            </w: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9月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基本达成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中途开始偷懒，再接再厉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超额完成任务</w:t>
            </w: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基本达成</w:t>
            </w:r>
          </w:p>
        </w:tc>
      </w:tr>
      <w:tr w:rsidR="000D3009" w:rsidRPr="000D3009" w:rsidTr="006D2570">
        <w:tc>
          <w:tcPr>
            <w:tcW w:w="433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10月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11月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12月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433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1月</w:t>
            </w: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0D3009" w:rsidRPr="000D3009" w:rsidRDefault="000D3009" w:rsidP="000D3009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1"/>
          <w:u w:val="single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970"/>
        <w:gridCol w:w="1333"/>
        <w:gridCol w:w="1547"/>
        <w:gridCol w:w="2880"/>
      </w:tblGrid>
      <w:tr w:rsidR="000D3009" w:rsidRPr="000D3009" w:rsidTr="006D2570">
        <w:trPr>
          <w:jc w:val="center"/>
        </w:trPr>
        <w:tc>
          <w:tcPr>
            <w:tcW w:w="9415" w:type="dxa"/>
            <w:gridSpan w:val="5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高一第2学期规划重点：制定目标、养成习惯、打好基础、追求进步、培养能力。</w:t>
            </w:r>
          </w:p>
        </w:tc>
      </w:tr>
      <w:tr w:rsidR="000D3009" w:rsidRPr="000D3009" w:rsidTr="006D2570">
        <w:trPr>
          <w:trHeight w:val="437"/>
          <w:jc w:val="center"/>
        </w:trPr>
        <w:tc>
          <w:tcPr>
            <w:tcW w:w="685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基础学习</w:t>
            </w:r>
          </w:p>
        </w:tc>
        <w:tc>
          <w:tcPr>
            <w:tcW w:w="2970" w:type="dxa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语文：</w:t>
            </w:r>
          </w:p>
        </w:tc>
        <w:tc>
          <w:tcPr>
            <w:tcW w:w="2880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数学：</w:t>
            </w:r>
          </w:p>
        </w:tc>
        <w:tc>
          <w:tcPr>
            <w:tcW w:w="2880" w:type="dxa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英语：</w:t>
            </w:r>
          </w:p>
        </w:tc>
      </w:tr>
      <w:tr w:rsidR="000D3009" w:rsidRPr="000D3009" w:rsidTr="006D2570">
        <w:trPr>
          <w:trHeight w:val="287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970" w:type="dxa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物理：</w:t>
            </w:r>
          </w:p>
        </w:tc>
        <w:tc>
          <w:tcPr>
            <w:tcW w:w="2880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化学：</w:t>
            </w:r>
          </w:p>
        </w:tc>
        <w:tc>
          <w:tcPr>
            <w:tcW w:w="2880" w:type="dxa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生物：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970" w:type="dxa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政治：</w:t>
            </w:r>
          </w:p>
        </w:tc>
        <w:tc>
          <w:tcPr>
            <w:tcW w:w="2880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地理：</w:t>
            </w:r>
          </w:p>
        </w:tc>
        <w:tc>
          <w:tcPr>
            <w:tcW w:w="2880" w:type="dxa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历史：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技术（通用技术和信息技术）：</w:t>
            </w:r>
          </w:p>
        </w:tc>
        <w:tc>
          <w:tcPr>
            <w:tcW w:w="4427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我的7选3（最终）：</w:t>
            </w:r>
          </w:p>
        </w:tc>
      </w:tr>
      <w:tr w:rsidR="000D3009" w:rsidRPr="000D3009" w:rsidTr="006D2570">
        <w:trPr>
          <w:trHeight w:val="687"/>
          <w:jc w:val="center"/>
        </w:trPr>
        <w:tc>
          <w:tcPr>
            <w:tcW w:w="685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竞赛荣誉</w:t>
            </w:r>
          </w:p>
        </w:tc>
        <w:tc>
          <w:tcPr>
            <w:tcW w:w="4303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体育竞技获奖：</w:t>
            </w:r>
          </w:p>
        </w:tc>
        <w:tc>
          <w:tcPr>
            <w:tcW w:w="4427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学科竞赛获奖：</w:t>
            </w:r>
          </w:p>
        </w:tc>
      </w:tr>
      <w:tr w:rsidR="000D3009" w:rsidRPr="000D3009" w:rsidTr="006D2570">
        <w:trPr>
          <w:trHeight w:val="611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文艺比赛获奖：</w:t>
            </w:r>
          </w:p>
        </w:tc>
        <w:tc>
          <w:tcPr>
            <w:tcW w:w="4427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书画竞赛获奖：</w:t>
            </w:r>
          </w:p>
        </w:tc>
      </w:tr>
      <w:tr w:rsidR="000D3009" w:rsidRPr="000D3009" w:rsidTr="006D2570">
        <w:trPr>
          <w:trHeight w:val="555"/>
          <w:jc w:val="center"/>
        </w:trPr>
        <w:tc>
          <w:tcPr>
            <w:tcW w:w="685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课外科技获奖：</w:t>
            </w:r>
          </w:p>
        </w:tc>
        <w:tc>
          <w:tcPr>
            <w:tcW w:w="4427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其他竞赛获奖：</w:t>
            </w:r>
          </w:p>
        </w:tc>
      </w:tr>
      <w:tr w:rsidR="000D3009" w:rsidRPr="000D3009" w:rsidTr="006D2570">
        <w:trPr>
          <w:jc w:val="center"/>
        </w:trPr>
        <w:tc>
          <w:tcPr>
            <w:tcW w:w="685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爱好特长</w:t>
            </w:r>
          </w:p>
        </w:tc>
        <w:tc>
          <w:tcPr>
            <w:tcW w:w="8730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□体育项目      □艺术项目（书画、唱歌、舞蹈、乐器等）  □电脑技术     □博览群书    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□演讲辩论      □写作     □其他：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685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lastRenderedPageBreak/>
              <w:t>个性</w:t>
            </w:r>
          </w:p>
        </w:tc>
        <w:tc>
          <w:tcPr>
            <w:tcW w:w="8730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□坚强  □负责  □诚实  □勇敢  □坚持  □热情  □幽默   □善良   □合作  □勤奋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□严谨  □爽朗  □斯文  □健谈  □自信  □其他：      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685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修养</w:t>
            </w:r>
          </w:p>
        </w:tc>
        <w:tc>
          <w:tcPr>
            <w:tcW w:w="8730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□宽容  □自律  □谦虚  □自省  □追求完美      □其他：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685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能力</w:t>
            </w:r>
          </w:p>
        </w:tc>
        <w:tc>
          <w:tcPr>
            <w:tcW w:w="8730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□班委       □学生会     □团委     □完成他人交办事情      □其他：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9415" w:type="dxa"/>
            <w:gridSpan w:val="5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暑假规划：□阅读   □运动   □作业   □复习   □预习  □做家务  □社会实践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□其他：                                                  □是否完成目标    □是否满意</w:t>
            </w:r>
          </w:p>
        </w:tc>
      </w:tr>
    </w:tbl>
    <w:p w:rsidR="000D3009" w:rsidRPr="000D3009" w:rsidRDefault="000D3009" w:rsidP="000D3009">
      <w:pPr>
        <w:spacing w:line="360" w:lineRule="auto"/>
        <w:rPr>
          <w:rFonts w:ascii="宋体" w:hAnsi="宋体" w:cs="宋体"/>
          <w:sz w:val="24"/>
          <w:szCs w:val="21"/>
        </w:rPr>
      </w:pPr>
      <w:r w:rsidRPr="000D3009">
        <w:rPr>
          <w:rFonts w:ascii="宋体" w:hAnsi="宋体" w:cs="宋体" w:hint="eastAsia"/>
          <w:sz w:val="24"/>
          <w:szCs w:val="21"/>
        </w:rPr>
        <w:t>高一第2学期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1665"/>
        <w:gridCol w:w="1665"/>
        <w:gridCol w:w="1665"/>
        <w:gridCol w:w="1665"/>
      </w:tblGrid>
      <w:tr w:rsidR="000D3009" w:rsidRPr="000D3009" w:rsidTr="006D2570">
        <w:tc>
          <w:tcPr>
            <w:tcW w:w="270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维度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学习规划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生活规划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兴趣发展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升学方向</w:t>
            </w:r>
          </w:p>
        </w:tc>
      </w:tr>
      <w:tr w:rsidR="000D3009" w:rsidRPr="000D3009" w:rsidTr="006D2570">
        <w:tc>
          <w:tcPr>
            <w:tcW w:w="1260" w:type="dxa"/>
            <w:vMerge w:val="restart"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发展目标</w:t>
            </w: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3月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4月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5月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6月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7月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 w:val="restart"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过程安排</w:t>
            </w: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3月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4月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5月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6月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7月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 w:val="restart"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监控手段</w:t>
            </w: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3月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4月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5月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6月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7月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 w:val="restart"/>
            <w:textDirection w:val="tbRlV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评估反馈</w:t>
            </w: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3月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4月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5月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6月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c>
          <w:tcPr>
            <w:tcW w:w="1260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7月</w:t>
            </w: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0D3009" w:rsidRPr="000D3009" w:rsidRDefault="000D3009" w:rsidP="000D3009">
      <w:pPr>
        <w:spacing w:line="360" w:lineRule="auto"/>
        <w:rPr>
          <w:rFonts w:ascii="宋体" w:hAnsi="宋体" w:cs="宋体"/>
          <w:sz w:val="24"/>
          <w:szCs w:val="21"/>
        </w:rPr>
      </w:pPr>
    </w:p>
    <w:p w:rsidR="000D3009" w:rsidRPr="000D3009" w:rsidRDefault="000D3009" w:rsidP="000D3009">
      <w:pPr>
        <w:spacing w:line="360" w:lineRule="auto"/>
        <w:rPr>
          <w:rFonts w:ascii="宋体" w:hAnsi="宋体" w:cs="宋体"/>
          <w:sz w:val="24"/>
          <w:szCs w:val="21"/>
        </w:rPr>
      </w:pPr>
    </w:p>
    <w:tbl>
      <w:tblPr>
        <w:tblW w:w="9907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906"/>
        <w:gridCol w:w="2022"/>
        <w:gridCol w:w="136"/>
        <w:gridCol w:w="1141"/>
        <w:gridCol w:w="745"/>
        <w:gridCol w:w="992"/>
        <w:gridCol w:w="1030"/>
        <w:gridCol w:w="1815"/>
      </w:tblGrid>
      <w:tr w:rsidR="000D3009" w:rsidRPr="000D3009" w:rsidTr="006D2570">
        <w:trPr>
          <w:jc w:val="center"/>
        </w:trPr>
        <w:tc>
          <w:tcPr>
            <w:tcW w:w="9907" w:type="dxa"/>
            <w:gridSpan w:val="9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高二第1学期规划重点：均衡发展、强化基础、制定目标、自主发展、责任担当、实践创新。</w:t>
            </w:r>
          </w:p>
        </w:tc>
      </w:tr>
      <w:tr w:rsidR="000D3009" w:rsidRPr="000D3009" w:rsidTr="006D2570">
        <w:trPr>
          <w:trHeight w:val="437"/>
          <w:jc w:val="center"/>
        </w:trPr>
        <w:tc>
          <w:tcPr>
            <w:tcW w:w="1120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基础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学习</w:t>
            </w:r>
          </w:p>
        </w:tc>
        <w:tc>
          <w:tcPr>
            <w:tcW w:w="3064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语文：</w:t>
            </w:r>
          </w:p>
        </w:tc>
        <w:tc>
          <w:tcPr>
            <w:tcW w:w="2878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数学：</w:t>
            </w:r>
          </w:p>
        </w:tc>
        <w:tc>
          <w:tcPr>
            <w:tcW w:w="2845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英语：</w:t>
            </w:r>
          </w:p>
        </w:tc>
      </w:tr>
      <w:tr w:rsidR="000D3009" w:rsidRPr="000D3009" w:rsidTr="006D2570">
        <w:trPr>
          <w:trHeight w:val="287"/>
          <w:jc w:val="center"/>
        </w:trPr>
        <w:tc>
          <w:tcPr>
            <w:tcW w:w="1120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064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物理：</w:t>
            </w:r>
          </w:p>
        </w:tc>
        <w:tc>
          <w:tcPr>
            <w:tcW w:w="2878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化学：</w:t>
            </w:r>
          </w:p>
        </w:tc>
        <w:tc>
          <w:tcPr>
            <w:tcW w:w="2845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生物：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1120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064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政治：</w:t>
            </w:r>
          </w:p>
        </w:tc>
        <w:tc>
          <w:tcPr>
            <w:tcW w:w="2878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地理：</w:t>
            </w:r>
          </w:p>
        </w:tc>
        <w:tc>
          <w:tcPr>
            <w:tcW w:w="2845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历史：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1120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787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技术（通用技术和信息技术）：</w:t>
            </w:r>
          </w:p>
        </w:tc>
      </w:tr>
      <w:tr w:rsidR="000D3009" w:rsidRPr="000D3009" w:rsidTr="006D2570">
        <w:trPr>
          <w:trHeight w:val="687"/>
          <w:jc w:val="center"/>
        </w:trPr>
        <w:tc>
          <w:tcPr>
            <w:tcW w:w="1120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竞赛荣誉</w:t>
            </w:r>
          </w:p>
        </w:tc>
        <w:tc>
          <w:tcPr>
            <w:tcW w:w="4205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体育竞技获奖：</w:t>
            </w:r>
          </w:p>
        </w:tc>
        <w:tc>
          <w:tcPr>
            <w:tcW w:w="4582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学科竞赛获奖：</w:t>
            </w:r>
          </w:p>
        </w:tc>
      </w:tr>
      <w:tr w:rsidR="000D3009" w:rsidRPr="000D3009" w:rsidTr="006D2570">
        <w:trPr>
          <w:trHeight w:val="611"/>
          <w:jc w:val="center"/>
        </w:trPr>
        <w:tc>
          <w:tcPr>
            <w:tcW w:w="1120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205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文艺比赛获奖：</w:t>
            </w:r>
          </w:p>
        </w:tc>
        <w:tc>
          <w:tcPr>
            <w:tcW w:w="4582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书画竞赛获奖：</w:t>
            </w:r>
          </w:p>
        </w:tc>
      </w:tr>
      <w:tr w:rsidR="000D3009" w:rsidRPr="000D3009" w:rsidTr="006D2570">
        <w:trPr>
          <w:trHeight w:val="555"/>
          <w:jc w:val="center"/>
        </w:trPr>
        <w:tc>
          <w:tcPr>
            <w:tcW w:w="1120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205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课外科技获奖：</w:t>
            </w:r>
          </w:p>
        </w:tc>
        <w:tc>
          <w:tcPr>
            <w:tcW w:w="4582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其他竞赛获奖：</w:t>
            </w:r>
          </w:p>
        </w:tc>
      </w:tr>
      <w:tr w:rsidR="000D3009" w:rsidRPr="000D3009" w:rsidTr="006D2570">
        <w:trPr>
          <w:jc w:val="center"/>
        </w:trPr>
        <w:tc>
          <w:tcPr>
            <w:tcW w:w="1120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爱好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特长</w:t>
            </w:r>
          </w:p>
        </w:tc>
        <w:tc>
          <w:tcPr>
            <w:tcW w:w="8787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□体育项目      □艺术项目（书画、唱歌、舞蹈、乐器等）  □电脑技术     □博览群书    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□演讲辩论      □写作     □其他：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1120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个性</w:t>
            </w:r>
          </w:p>
        </w:tc>
        <w:tc>
          <w:tcPr>
            <w:tcW w:w="8787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□坚强  □负责  □诚实  □勇敢  □坚持  □热情  □幽默   □善良   □合作  □勤奋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□严谨  □爽朗  □斯文  □健谈  □自信  □其他：      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1120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修养</w:t>
            </w:r>
          </w:p>
        </w:tc>
        <w:tc>
          <w:tcPr>
            <w:tcW w:w="8787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□宽容  □自律  □谦虚  □自省  □追求完美      □其他：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1120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能力</w:t>
            </w:r>
          </w:p>
        </w:tc>
        <w:tc>
          <w:tcPr>
            <w:tcW w:w="8787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□班委       □学生会     □团委     □完成他人交办事情      □其他：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9907" w:type="dxa"/>
            <w:gridSpan w:val="9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寒假规划：□阅读   □运动   □作业   □复习   □预习  □做家务  □社会实践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□其他：                                                  □是否完成目标    □是否满意</w:t>
            </w: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26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维度</w:t>
            </w:r>
          </w:p>
        </w:tc>
        <w:tc>
          <w:tcPr>
            <w:tcW w:w="2022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学习规划</w:t>
            </w:r>
          </w:p>
        </w:tc>
        <w:tc>
          <w:tcPr>
            <w:tcW w:w="202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生活规划</w:t>
            </w:r>
          </w:p>
        </w:tc>
        <w:tc>
          <w:tcPr>
            <w:tcW w:w="202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兴趣发展</w:t>
            </w:r>
          </w:p>
        </w:tc>
        <w:tc>
          <w:tcPr>
            <w:tcW w:w="181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升学方向</w:t>
            </w: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26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发展目标</w:t>
            </w:r>
          </w:p>
        </w:tc>
        <w:tc>
          <w:tcPr>
            <w:tcW w:w="2022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26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过程安排</w:t>
            </w:r>
          </w:p>
        </w:tc>
        <w:tc>
          <w:tcPr>
            <w:tcW w:w="2022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26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监控手段</w:t>
            </w:r>
          </w:p>
        </w:tc>
        <w:tc>
          <w:tcPr>
            <w:tcW w:w="2022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26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lastRenderedPageBreak/>
              <w:t>评估反馈</w:t>
            </w:r>
          </w:p>
        </w:tc>
        <w:tc>
          <w:tcPr>
            <w:tcW w:w="2022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D3009" w:rsidRPr="000D3009" w:rsidRDefault="000D3009" w:rsidP="000D300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0D3009" w:rsidRPr="000D3009" w:rsidRDefault="000D3009" w:rsidP="000D3009">
      <w:pPr>
        <w:spacing w:line="360" w:lineRule="auto"/>
        <w:rPr>
          <w:rFonts w:ascii="宋体" w:hAnsi="宋体" w:cs="宋体"/>
          <w:sz w:val="24"/>
          <w:szCs w:val="21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033"/>
        <w:gridCol w:w="2160"/>
        <w:gridCol w:w="132"/>
        <w:gridCol w:w="978"/>
        <w:gridCol w:w="1050"/>
        <w:gridCol w:w="852"/>
        <w:gridCol w:w="1308"/>
        <w:gridCol w:w="1248"/>
      </w:tblGrid>
      <w:tr w:rsidR="000D3009" w:rsidRPr="000D3009" w:rsidTr="006D2570">
        <w:trPr>
          <w:jc w:val="center"/>
        </w:trPr>
        <w:tc>
          <w:tcPr>
            <w:tcW w:w="9888" w:type="dxa"/>
            <w:gridSpan w:val="9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高二第2学期规划重点：均衡发展、强化基础、制定目标、自主发展、责任担当、实践创新。</w:t>
            </w:r>
          </w:p>
        </w:tc>
      </w:tr>
      <w:tr w:rsidR="000D3009" w:rsidRPr="000D3009" w:rsidTr="006D2570">
        <w:trPr>
          <w:trHeight w:val="437"/>
          <w:jc w:val="center"/>
        </w:trPr>
        <w:tc>
          <w:tcPr>
            <w:tcW w:w="1127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基础学习</w:t>
            </w:r>
          </w:p>
        </w:tc>
        <w:tc>
          <w:tcPr>
            <w:tcW w:w="3325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语文：</w:t>
            </w:r>
          </w:p>
        </w:tc>
        <w:tc>
          <w:tcPr>
            <w:tcW w:w="2880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数学：</w:t>
            </w:r>
          </w:p>
        </w:tc>
        <w:tc>
          <w:tcPr>
            <w:tcW w:w="2556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英语：</w:t>
            </w:r>
          </w:p>
        </w:tc>
      </w:tr>
      <w:tr w:rsidR="000D3009" w:rsidRPr="000D3009" w:rsidTr="006D2570">
        <w:trPr>
          <w:trHeight w:val="287"/>
          <w:jc w:val="center"/>
        </w:trPr>
        <w:tc>
          <w:tcPr>
            <w:tcW w:w="1127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325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物理：</w:t>
            </w:r>
          </w:p>
        </w:tc>
        <w:tc>
          <w:tcPr>
            <w:tcW w:w="2880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化学：</w:t>
            </w:r>
          </w:p>
        </w:tc>
        <w:tc>
          <w:tcPr>
            <w:tcW w:w="2556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生物：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1127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325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政治：</w:t>
            </w:r>
          </w:p>
        </w:tc>
        <w:tc>
          <w:tcPr>
            <w:tcW w:w="2880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地理：</w:t>
            </w:r>
          </w:p>
        </w:tc>
        <w:tc>
          <w:tcPr>
            <w:tcW w:w="2556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历史：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1127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761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技术（通用技术和信息技术）：</w:t>
            </w:r>
          </w:p>
        </w:tc>
      </w:tr>
      <w:tr w:rsidR="000D3009" w:rsidRPr="000D3009" w:rsidTr="006D2570">
        <w:trPr>
          <w:trHeight w:val="687"/>
          <w:jc w:val="center"/>
        </w:trPr>
        <w:tc>
          <w:tcPr>
            <w:tcW w:w="1127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竞赛荣誉</w:t>
            </w:r>
          </w:p>
        </w:tc>
        <w:tc>
          <w:tcPr>
            <w:tcW w:w="4303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体育竞技获奖：</w:t>
            </w:r>
          </w:p>
        </w:tc>
        <w:tc>
          <w:tcPr>
            <w:tcW w:w="4458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学科竞赛获奖：</w:t>
            </w:r>
          </w:p>
        </w:tc>
      </w:tr>
      <w:tr w:rsidR="000D3009" w:rsidRPr="000D3009" w:rsidTr="006D2570">
        <w:trPr>
          <w:trHeight w:val="611"/>
          <w:jc w:val="center"/>
        </w:trPr>
        <w:tc>
          <w:tcPr>
            <w:tcW w:w="1127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文艺比赛获奖：</w:t>
            </w:r>
          </w:p>
        </w:tc>
        <w:tc>
          <w:tcPr>
            <w:tcW w:w="4458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书画竞赛获奖：</w:t>
            </w:r>
          </w:p>
        </w:tc>
      </w:tr>
      <w:tr w:rsidR="000D3009" w:rsidRPr="000D3009" w:rsidTr="006D2570">
        <w:trPr>
          <w:trHeight w:val="555"/>
          <w:jc w:val="center"/>
        </w:trPr>
        <w:tc>
          <w:tcPr>
            <w:tcW w:w="1127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课外科技获奖：</w:t>
            </w:r>
          </w:p>
        </w:tc>
        <w:tc>
          <w:tcPr>
            <w:tcW w:w="4458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其他竞赛获奖：</w:t>
            </w:r>
          </w:p>
        </w:tc>
      </w:tr>
      <w:tr w:rsidR="000D3009" w:rsidRPr="000D3009" w:rsidTr="006D2570">
        <w:trPr>
          <w:jc w:val="center"/>
        </w:trPr>
        <w:tc>
          <w:tcPr>
            <w:tcW w:w="112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爱好特长</w:t>
            </w:r>
          </w:p>
        </w:tc>
        <w:tc>
          <w:tcPr>
            <w:tcW w:w="8761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□体育项目      □艺术项目（书画、唱歌、舞蹈、乐器等）  □电脑技术     □博览群书    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□演讲辩论      □写作     □其他：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112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个性</w:t>
            </w:r>
          </w:p>
        </w:tc>
        <w:tc>
          <w:tcPr>
            <w:tcW w:w="8761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□坚强  □负责  □诚实  □勇敢  □坚持  □热情  □幽默   □善良   □合作  □勤奋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□严谨  □爽朗  □斯文  □健谈  □自信  □其他：      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112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修养</w:t>
            </w:r>
          </w:p>
        </w:tc>
        <w:tc>
          <w:tcPr>
            <w:tcW w:w="8761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□宽容  □自律  □谦虚  □自省  □追求完美      □其他：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112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能力</w:t>
            </w:r>
          </w:p>
        </w:tc>
        <w:tc>
          <w:tcPr>
            <w:tcW w:w="8761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□班委       □学生会     □团委     □完成他人交办事情      □其他：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9888" w:type="dxa"/>
            <w:gridSpan w:val="9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暑假规划：□阅读   □运动   □作业   □复习   □预习  □做家务  □社会实践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□其他：                                                  □是否完成目标    □是否满意</w:t>
            </w: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维度</w:t>
            </w:r>
          </w:p>
        </w:tc>
        <w:tc>
          <w:tcPr>
            <w:tcW w:w="2160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学习规划</w:t>
            </w:r>
          </w:p>
        </w:tc>
        <w:tc>
          <w:tcPr>
            <w:tcW w:w="2160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生活规划</w:t>
            </w:r>
          </w:p>
        </w:tc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兴趣发展</w:t>
            </w:r>
          </w:p>
        </w:tc>
        <w:tc>
          <w:tcPr>
            <w:tcW w:w="1248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升学方向</w:t>
            </w: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发展目标</w:t>
            </w:r>
          </w:p>
        </w:tc>
        <w:tc>
          <w:tcPr>
            <w:tcW w:w="2160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过程安排</w:t>
            </w:r>
          </w:p>
        </w:tc>
        <w:tc>
          <w:tcPr>
            <w:tcW w:w="2160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监控手段</w:t>
            </w:r>
          </w:p>
        </w:tc>
        <w:tc>
          <w:tcPr>
            <w:tcW w:w="2160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评估反馈</w:t>
            </w:r>
          </w:p>
        </w:tc>
        <w:tc>
          <w:tcPr>
            <w:tcW w:w="2160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0D3009" w:rsidRPr="000D3009" w:rsidRDefault="000D3009" w:rsidP="000D3009">
      <w:pPr>
        <w:spacing w:line="360" w:lineRule="auto"/>
        <w:rPr>
          <w:rFonts w:ascii="宋体" w:hAnsi="宋体" w:cs="宋体"/>
          <w:sz w:val="24"/>
          <w:szCs w:val="21"/>
        </w:rPr>
      </w:pPr>
    </w:p>
    <w:tbl>
      <w:tblPr>
        <w:tblW w:w="9949" w:type="dxa"/>
        <w:jc w:val="center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893"/>
        <w:gridCol w:w="2087"/>
        <w:gridCol w:w="249"/>
        <w:gridCol w:w="1074"/>
        <w:gridCol w:w="764"/>
        <w:gridCol w:w="1042"/>
        <w:gridCol w:w="1045"/>
        <w:gridCol w:w="1601"/>
      </w:tblGrid>
      <w:tr w:rsidR="000D3009" w:rsidRPr="000D3009" w:rsidTr="006D2570">
        <w:trPr>
          <w:jc w:val="center"/>
        </w:trPr>
        <w:tc>
          <w:tcPr>
            <w:tcW w:w="9949" w:type="dxa"/>
            <w:gridSpan w:val="9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高三第1学期规划重点：明确目标、查缺补漏、探索精神、健康生活、调整心态、责任担当。</w:t>
            </w:r>
          </w:p>
        </w:tc>
      </w:tr>
      <w:tr w:rsidR="000D3009" w:rsidRPr="000D3009" w:rsidTr="006D2570">
        <w:trPr>
          <w:trHeight w:val="437"/>
          <w:jc w:val="center"/>
        </w:trPr>
        <w:tc>
          <w:tcPr>
            <w:tcW w:w="1194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lastRenderedPageBreak/>
              <w:t>基础学习</w:t>
            </w:r>
          </w:p>
        </w:tc>
        <w:tc>
          <w:tcPr>
            <w:tcW w:w="3229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语文：</w:t>
            </w:r>
          </w:p>
        </w:tc>
        <w:tc>
          <w:tcPr>
            <w:tcW w:w="2880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数学：</w:t>
            </w:r>
          </w:p>
        </w:tc>
        <w:tc>
          <w:tcPr>
            <w:tcW w:w="2646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英语：</w:t>
            </w:r>
          </w:p>
        </w:tc>
      </w:tr>
      <w:tr w:rsidR="000D3009" w:rsidRPr="000D3009" w:rsidTr="006D2570">
        <w:trPr>
          <w:trHeight w:val="287"/>
          <w:jc w:val="center"/>
        </w:trPr>
        <w:tc>
          <w:tcPr>
            <w:tcW w:w="1194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229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物理：</w:t>
            </w:r>
          </w:p>
        </w:tc>
        <w:tc>
          <w:tcPr>
            <w:tcW w:w="2880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化学：</w:t>
            </w:r>
          </w:p>
        </w:tc>
        <w:tc>
          <w:tcPr>
            <w:tcW w:w="2646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生物：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1194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229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政治：</w:t>
            </w:r>
          </w:p>
        </w:tc>
        <w:tc>
          <w:tcPr>
            <w:tcW w:w="2880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地理：</w:t>
            </w:r>
          </w:p>
        </w:tc>
        <w:tc>
          <w:tcPr>
            <w:tcW w:w="2646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历史：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1194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755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技术（通用技术和信息技术）：</w:t>
            </w:r>
          </w:p>
        </w:tc>
      </w:tr>
      <w:tr w:rsidR="000D3009" w:rsidRPr="000D3009" w:rsidTr="006D2570">
        <w:trPr>
          <w:trHeight w:val="687"/>
          <w:jc w:val="center"/>
        </w:trPr>
        <w:tc>
          <w:tcPr>
            <w:tcW w:w="1194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竞赛荣誉</w:t>
            </w:r>
          </w:p>
        </w:tc>
        <w:tc>
          <w:tcPr>
            <w:tcW w:w="4303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体育竞技获奖：</w:t>
            </w:r>
          </w:p>
        </w:tc>
        <w:tc>
          <w:tcPr>
            <w:tcW w:w="4452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学科竞赛获奖：</w:t>
            </w:r>
          </w:p>
        </w:tc>
      </w:tr>
      <w:tr w:rsidR="000D3009" w:rsidRPr="000D3009" w:rsidTr="006D2570">
        <w:trPr>
          <w:trHeight w:val="611"/>
          <w:jc w:val="center"/>
        </w:trPr>
        <w:tc>
          <w:tcPr>
            <w:tcW w:w="1194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文艺比赛获奖：</w:t>
            </w:r>
          </w:p>
        </w:tc>
        <w:tc>
          <w:tcPr>
            <w:tcW w:w="4452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书画竞赛获奖：</w:t>
            </w:r>
          </w:p>
        </w:tc>
      </w:tr>
      <w:tr w:rsidR="000D3009" w:rsidRPr="000D3009" w:rsidTr="006D2570">
        <w:trPr>
          <w:trHeight w:val="555"/>
          <w:jc w:val="center"/>
        </w:trPr>
        <w:tc>
          <w:tcPr>
            <w:tcW w:w="1194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课外科技获奖：</w:t>
            </w:r>
          </w:p>
        </w:tc>
        <w:tc>
          <w:tcPr>
            <w:tcW w:w="4452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其他竞赛获奖：</w:t>
            </w:r>
          </w:p>
        </w:tc>
      </w:tr>
      <w:tr w:rsidR="000D3009" w:rsidRPr="000D3009" w:rsidTr="006D2570">
        <w:trPr>
          <w:jc w:val="center"/>
        </w:trPr>
        <w:tc>
          <w:tcPr>
            <w:tcW w:w="1194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爱好特长</w:t>
            </w:r>
          </w:p>
        </w:tc>
        <w:tc>
          <w:tcPr>
            <w:tcW w:w="8755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□体育项目      □艺术项目（书画、唱歌、舞蹈、乐器等）  □电脑技术     □博览群书    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□演讲辩论      □写作     □其他：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1194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个性</w:t>
            </w:r>
          </w:p>
        </w:tc>
        <w:tc>
          <w:tcPr>
            <w:tcW w:w="8755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□坚强  □负责  □诚实  □勇敢  □坚持  □热情  □幽默   □善良   □合作  □勤奋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□严谨  □爽朗  □斯文  □健谈  □自信  □其他：      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1194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修养</w:t>
            </w:r>
          </w:p>
        </w:tc>
        <w:tc>
          <w:tcPr>
            <w:tcW w:w="8755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□宽容  □自律  □谦虚  □自省  □追求完美      □其他：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1194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能力</w:t>
            </w:r>
          </w:p>
        </w:tc>
        <w:tc>
          <w:tcPr>
            <w:tcW w:w="8755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□班委       □学生会     □团委     □完成他人交办事情      □其他：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9949" w:type="dxa"/>
            <w:gridSpan w:val="9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寒假规划：□阅读   □运动   □作业   □复习   □预习  □做家务  □社会实践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□其他：                                                  □是否完成目标    □是否满意</w:t>
            </w: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维度</w:t>
            </w:r>
          </w:p>
        </w:tc>
        <w:tc>
          <w:tcPr>
            <w:tcW w:w="208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学习规划</w:t>
            </w:r>
          </w:p>
        </w:tc>
        <w:tc>
          <w:tcPr>
            <w:tcW w:w="2087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生活规划</w:t>
            </w:r>
          </w:p>
        </w:tc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兴趣发展</w:t>
            </w:r>
          </w:p>
        </w:tc>
        <w:tc>
          <w:tcPr>
            <w:tcW w:w="1601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升学方向</w:t>
            </w: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发展目标</w:t>
            </w:r>
          </w:p>
        </w:tc>
        <w:tc>
          <w:tcPr>
            <w:tcW w:w="208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过程安排</w:t>
            </w:r>
          </w:p>
        </w:tc>
        <w:tc>
          <w:tcPr>
            <w:tcW w:w="208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监控手段</w:t>
            </w:r>
          </w:p>
        </w:tc>
        <w:tc>
          <w:tcPr>
            <w:tcW w:w="208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评估反馈</w:t>
            </w:r>
          </w:p>
        </w:tc>
        <w:tc>
          <w:tcPr>
            <w:tcW w:w="208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0D3009" w:rsidRPr="000D3009" w:rsidRDefault="000D3009" w:rsidP="000D3009">
      <w:pPr>
        <w:spacing w:line="360" w:lineRule="auto"/>
        <w:rPr>
          <w:rFonts w:ascii="宋体" w:hAnsi="宋体" w:cs="宋体"/>
          <w:sz w:val="24"/>
          <w:szCs w:val="21"/>
        </w:rPr>
      </w:pPr>
    </w:p>
    <w:p w:rsidR="000D3009" w:rsidRPr="000D3009" w:rsidRDefault="000D3009" w:rsidP="000D3009">
      <w:pPr>
        <w:spacing w:line="360" w:lineRule="auto"/>
        <w:rPr>
          <w:rFonts w:ascii="宋体" w:hAnsi="宋体" w:cs="宋体"/>
          <w:sz w:val="24"/>
          <w:szCs w:val="21"/>
        </w:rPr>
      </w:pPr>
    </w:p>
    <w:tbl>
      <w:tblPr>
        <w:tblW w:w="9360" w:type="dxa"/>
        <w:jc w:val="center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080"/>
        <w:gridCol w:w="1872"/>
        <w:gridCol w:w="146"/>
        <w:gridCol w:w="1205"/>
        <w:gridCol w:w="521"/>
        <w:gridCol w:w="1154"/>
        <w:gridCol w:w="718"/>
        <w:gridCol w:w="1872"/>
      </w:tblGrid>
      <w:tr w:rsidR="000D3009" w:rsidRPr="000D3009" w:rsidTr="006D2570">
        <w:trPr>
          <w:jc w:val="center"/>
        </w:trPr>
        <w:tc>
          <w:tcPr>
            <w:tcW w:w="9360" w:type="dxa"/>
            <w:gridSpan w:val="9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高三第2学期规划重点：坚定信念、探索精神、健康生活、调整心态、责任担当、迎接高考。</w:t>
            </w:r>
          </w:p>
        </w:tc>
      </w:tr>
      <w:tr w:rsidR="000D3009" w:rsidRPr="000D3009" w:rsidTr="006D2570">
        <w:trPr>
          <w:trHeight w:val="437"/>
          <w:jc w:val="center"/>
        </w:trPr>
        <w:tc>
          <w:tcPr>
            <w:tcW w:w="792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基础</w:t>
            </w:r>
            <w:r w:rsidRPr="000D3009">
              <w:rPr>
                <w:rFonts w:ascii="宋体" w:hAnsi="宋体" w:cs="宋体" w:hint="eastAsia"/>
                <w:sz w:val="24"/>
                <w:szCs w:val="21"/>
              </w:rPr>
              <w:lastRenderedPageBreak/>
              <w:t>学习</w:t>
            </w:r>
          </w:p>
        </w:tc>
        <w:tc>
          <w:tcPr>
            <w:tcW w:w="3098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lastRenderedPageBreak/>
              <w:t>语文：</w:t>
            </w:r>
          </w:p>
        </w:tc>
        <w:tc>
          <w:tcPr>
            <w:tcW w:w="2880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数学：</w:t>
            </w:r>
          </w:p>
        </w:tc>
        <w:tc>
          <w:tcPr>
            <w:tcW w:w="2590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英语：</w:t>
            </w:r>
          </w:p>
        </w:tc>
      </w:tr>
      <w:tr w:rsidR="000D3009" w:rsidRPr="000D3009" w:rsidTr="006D2570">
        <w:trPr>
          <w:trHeight w:val="287"/>
          <w:jc w:val="center"/>
        </w:trPr>
        <w:tc>
          <w:tcPr>
            <w:tcW w:w="792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098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物理：</w:t>
            </w:r>
          </w:p>
        </w:tc>
        <w:tc>
          <w:tcPr>
            <w:tcW w:w="2880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化学：</w:t>
            </w:r>
          </w:p>
        </w:tc>
        <w:tc>
          <w:tcPr>
            <w:tcW w:w="2590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生物：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792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098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政治：</w:t>
            </w:r>
          </w:p>
        </w:tc>
        <w:tc>
          <w:tcPr>
            <w:tcW w:w="2880" w:type="dxa"/>
            <w:gridSpan w:val="3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地理：</w:t>
            </w:r>
          </w:p>
        </w:tc>
        <w:tc>
          <w:tcPr>
            <w:tcW w:w="2590" w:type="dxa"/>
            <w:gridSpan w:val="2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历史：</w:t>
            </w:r>
          </w:p>
        </w:tc>
      </w:tr>
      <w:tr w:rsidR="000D3009" w:rsidRPr="000D3009" w:rsidTr="006D2570">
        <w:trPr>
          <w:trHeight w:val="308"/>
          <w:jc w:val="center"/>
        </w:trPr>
        <w:tc>
          <w:tcPr>
            <w:tcW w:w="792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568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技术（通用技术和信息技术）：</w:t>
            </w:r>
          </w:p>
        </w:tc>
      </w:tr>
      <w:tr w:rsidR="000D3009" w:rsidRPr="000D3009" w:rsidTr="006D2570">
        <w:trPr>
          <w:trHeight w:val="687"/>
          <w:jc w:val="center"/>
        </w:trPr>
        <w:tc>
          <w:tcPr>
            <w:tcW w:w="792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竞赛荣誉</w:t>
            </w:r>
          </w:p>
        </w:tc>
        <w:tc>
          <w:tcPr>
            <w:tcW w:w="4303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体育竞技获奖：</w:t>
            </w:r>
          </w:p>
        </w:tc>
        <w:tc>
          <w:tcPr>
            <w:tcW w:w="4265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学科竞赛获奖：</w:t>
            </w:r>
          </w:p>
        </w:tc>
      </w:tr>
      <w:tr w:rsidR="000D3009" w:rsidRPr="000D3009" w:rsidTr="006D2570">
        <w:trPr>
          <w:trHeight w:val="611"/>
          <w:jc w:val="center"/>
        </w:trPr>
        <w:tc>
          <w:tcPr>
            <w:tcW w:w="792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文艺比赛获奖：</w:t>
            </w:r>
          </w:p>
        </w:tc>
        <w:tc>
          <w:tcPr>
            <w:tcW w:w="4265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书画竞赛获奖：</w:t>
            </w:r>
          </w:p>
        </w:tc>
      </w:tr>
      <w:tr w:rsidR="000D3009" w:rsidRPr="000D3009" w:rsidTr="006D2570">
        <w:trPr>
          <w:trHeight w:val="555"/>
          <w:jc w:val="center"/>
        </w:trPr>
        <w:tc>
          <w:tcPr>
            <w:tcW w:w="792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303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课外科技获奖：</w:t>
            </w:r>
          </w:p>
        </w:tc>
        <w:tc>
          <w:tcPr>
            <w:tcW w:w="4265" w:type="dxa"/>
            <w:gridSpan w:val="4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其他竞赛获奖：</w:t>
            </w:r>
          </w:p>
        </w:tc>
      </w:tr>
      <w:tr w:rsidR="000D3009" w:rsidRPr="000D3009" w:rsidTr="006D2570">
        <w:trPr>
          <w:jc w:val="center"/>
        </w:trPr>
        <w:tc>
          <w:tcPr>
            <w:tcW w:w="79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爱好特长</w:t>
            </w:r>
          </w:p>
        </w:tc>
        <w:tc>
          <w:tcPr>
            <w:tcW w:w="8568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□体育项目      □艺术项目（书画、唱歌、舞蹈、乐器等）  □电脑技术     □博览群书    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□演讲辩论      □写作     □其他：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79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个性</w:t>
            </w:r>
          </w:p>
        </w:tc>
        <w:tc>
          <w:tcPr>
            <w:tcW w:w="8568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□坚强  □负责  □诚实  □勇敢  □坚持  □热情  □幽默   □善良   □合作  □勤奋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□严谨  □爽朗  □斯文  □健谈  □自信  □其他：      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79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修养</w:t>
            </w:r>
          </w:p>
        </w:tc>
        <w:tc>
          <w:tcPr>
            <w:tcW w:w="8568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□宽容  □自律  □谦虚  □自省  □追求完美      □其他： 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79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能力</w:t>
            </w:r>
          </w:p>
        </w:tc>
        <w:tc>
          <w:tcPr>
            <w:tcW w:w="8568" w:type="dxa"/>
            <w:gridSpan w:val="8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□班委       □学生会     □团委     □完成他人交办事情      □其他：                    </w:t>
            </w:r>
          </w:p>
        </w:tc>
      </w:tr>
      <w:tr w:rsidR="000D3009" w:rsidRPr="000D3009" w:rsidTr="006D2570">
        <w:trPr>
          <w:jc w:val="center"/>
        </w:trPr>
        <w:tc>
          <w:tcPr>
            <w:tcW w:w="9360" w:type="dxa"/>
            <w:gridSpan w:val="9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 xml:space="preserve">暑假规划：□阅读   □运动   □作业   □复习   □预习  □做家务  □社会实践  </w:t>
            </w:r>
          </w:p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□其他：                                                  □是否完成目标    □是否满意</w:t>
            </w: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维度</w:t>
            </w: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学习规划</w:t>
            </w:r>
          </w:p>
        </w:tc>
        <w:tc>
          <w:tcPr>
            <w:tcW w:w="187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生活规划</w:t>
            </w:r>
          </w:p>
        </w:tc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兴趣发展</w:t>
            </w: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升学方向</w:t>
            </w: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发展目标</w:t>
            </w: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过程安排</w:t>
            </w: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监控手段</w:t>
            </w: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D3009" w:rsidRPr="000D3009" w:rsidTr="006D2570">
        <w:trPr>
          <w:trHeight w:val="42"/>
          <w:jc w:val="center"/>
        </w:trPr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评估反馈</w:t>
            </w: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0D3009" w:rsidRPr="000D3009" w:rsidRDefault="000D3009" w:rsidP="000D3009">
      <w:pPr>
        <w:spacing w:line="360" w:lineRule="auto"/>
        <w:rPr>
          <w:rFonts w:ascii="宋体" w:hAnsi="宋体" w:cs="宋体"/>
          <w:sz w:val="24"/>
          <w:szCs w:val="21"/>
        </w:rPr>
      </w:pPr>
    </w:p>
    <w:p w:rsidR="000D3009" w:rsidRPr="000D3009" w:rsidRDefault="000D3009" w:rsidP="000D3009">
      <w:pPr>
        <w:spacing w:line="360" w:lineRule="auto"/>
        <w:jc w:val="center"/>
        <w:rPr>
          <w:rFonts w:ascii="宋体" w:hAnsi="宋体" w:cs="宋体"/>
          <w:sz w:val="24"/>
          <w:szCs w:val="21"/>
        </w:rPr>
      </w:pPr>
      <w:r w:rsidRPr="000D3009">
        <w:rPr>
          <w:rFonts w:ascii="宋体" w:hAnsi="宋体" w:cs="宋体" w:hint="eastAsia"/>
          <w:sz w:val="24"/>
          <w:szCs w:val="21"/>
        </w:rPr>
        <w:t>高中生日常作息安排建议</w:t>
      </w:r>
    </w:p>
    <w:tbl>
      <w:tblPr>
        <w:tblW w:w="9449" w:type="dxa"/>
        <w:jc w:val="center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267"/>
        <w:gridCol w:w="5476"/>
      </w:tblGrid>
      <w:tr w:rsidR="000D3009" w:rsidRPr="000D3009" w:rsidTr="006D2570">
        <w:trPr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时间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事项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安排建议</w:t>
            </w:r>
          </w:p>
        </w:tc>
      </w:tr>
      <w:tr w:rsidR="000D3009" w:rsidRPr="000D3009" w:rsidTr="006D2570">
        <w:trPr>
          <w:trHeight w:val="412"/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6：00～7：00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起床、早餐、回校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不晚睡、不赖床、路上注意安全</w:t>
            </w:r>
          </w:p>
        </w:tc>
      </w:tr>
      <w:tr w:rsidR="000D3009" w:rsidRPr="000D3009" w:rsidTr="006D2570">
        <w:trPr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7：00～7：25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早读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可以交替背诵语文、英语+选考科目</w:t>
            </w:r>
          </w:p>
        </w:tc>
      </w:tr>
      <w:tr w:rsidR="000D3009" w:rsidRPr="000D3009" w:rsidTr="006D2570">
        <w:trPr>
          <w:jc w:val="center"/>
        </w:trPr>
        <w:tc>
          <w:tcPr>
            <w:tcW w:w="1706" w:type="dxa"/>
            <w:vMerge w:val="restart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7：25～11：45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上课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认真听讲，擅于反思、注重积累</w:t>
            </w:r>
          </w:p>
        </w:tc>
      </w:tr>
      <w:tr w:rsidR="000D3009" w:rsidRPr="000D3009" w:rsidTr="006D2570">
        <w:trPr>
          <w:jc w:val="center"/>
        </w:trPr>
        <w:tc>
          <w:tcPr>
            <w:tcW w:w="1706" w:type="dxa"/>
            <w:vMerge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大课间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课间可以请教老师、同学问题、娱乐放松</w:t>
            </w:r>
          </w:p>
        </w:tc>
      </w:tr>
      <w:tr w:rsidR="000D3009" w:rsidRPr="000D3009" w:rsidTr="006D2570">
        <w:trPr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11：45～14：00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午餐、休息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营养均衡、</w:t>
            </w: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</w:rPr>
              <w:t>不</w:t>
            </w:r>
            <w:proofErr w:type="gramEnd"/>
            <w:r w:rsidRPr="000D3009">
              <w:rPr>
                <w:rFonts w:ascii="宋体" w:hAnsi="宋体" w:cs="宋体" w:hint="eastAsia"/>
                <w:sz w:val="24"/>
                <w:szCs w:val="21"/>
              </w:rPr>
              <w:t>挑食、保证休息</w:t>
            </w:r>
          </w:p>
        </w:tc>
      </w:tr>
      <w:tr w:rsidR="000D3009" w:rsidRPr="000D3009" w:rsidTr="006D2570">
        <w:trPr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2：00～2：30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</w:rPr>
              <w:t>午练</w:t>
            </w:r>
            <w:proofErr w:type="gramEnd"/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调整状态、动手练习</w:t>
            </w:r>
          </w:p>
        </w:tc>
      </w:tr>
      <w:tr w:rsidR="000D3009" w:rsidRPr="000D3009" w:rsidTr="006D2570">
        <w:trPr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2：30～5：00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上课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认真听讲，擅于反思、注重积累</w:t>
            </w:r>
          </w:p>
        </w:tc>
      </w:tr>
      <w:tr w:rsidR="000D3009" w:rsidRPr="000D3009" w:rsidTr="006D2570">
        <w:trPr>
          <w:trHeight w:val="333"/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5：00～5：30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proofErr w:type="gramStart"/>
            <w:r w:rsidRPr="000D3009">
              <w:rPr>
                <w:rFonts w:ascii="宋体" w:hAnsi="宋体" w:cs="宋体" w:hint="eastAsia"/>
                <w:sz w:val="24"/>
                <w:szCs w:val="21"/>
              </w:rPr>
              <w:t>体活</w:t>
            </w:r>
            <w:proofErr w:type="gramEnd"/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体育运动</w:t>
            </w:r>
          </w:p>
        </w:tc>
      </w:tr>
      <w:tr w:rsidR="000D3009" w:rsidRPr="000D3009" w:rsidTr="006D2570">
        <w:trPr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5：30～7：00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回家、晚餐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休息、调整</w:t>
            </w:r>
          </w:p>
        </w:tc>
      </w:tr>
      <w:tr w:rsidR="000D3009" w:rsidRPr="000D3009" w:rsidTr="006D2570">
        <w:trPr>
          <w:trHeight w:val="425"/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7:00～9：25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晚自习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学习</w:t>
            </w:r>
          </w:p>
        </w:tc>
      </w:tr>
      <w:tr w:rsidR="000D3009" w:rsidRPr="000D3009" w:rsidTr="006D2570">
        <w:trPr>
          <w:trHeight w:val="425"/>
          <w:jc w:val="center"/>
        </w:trPr>
        <w:tc>
          <w:tcPr>
            <w:tcW w:w="170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9：30～</w:t>
            </w:r>
          </w:p>
        </w:tc>
        <w:tc>
          <w:tcPr>
            <w:tcW w:w="2267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休息、调整</w:t>
            </w:r>
          </w:p>
        </w:tc>
        <w:tc>
          <w:tcPr>
            <w:tcW w:w="5476" w:type="dxa"/>
            <w:vAlign w:val="center"/>
          </w:tcPr>
          <w:p w:rsidR="000D3009" w:rsidRPr="000D3009" w:rsidRDefault="000D3009" w:rsidP="000D3009"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 w:rsidRPr="000D3009">
              <w:rPr>
                <w:rFonts w:ascii="宋体" w:hAnsi="宋体" w:cs="宋体" w:hint="eastAsia"/>
                <w:sz w:val="24"/>
                <w:szCs w:val="21"/>
              </w:rPr>
              <w:t>休息、调整</w:t>
            </w:r>
          </w:p>
        </w:tc>
      </w:tr>
    </w:tbl>
    <w:p w:rsidR="000D3009" w:rsidRPr="000D3009" w:rsidRDefault="000D3009" w:rsidP="000D3009">
      <w:pPr>
        <w:spacing w:line="360" w:lineRule="auto"/>
        <w:rPr>
          <w:rFonts w:ascii="宋体" w:hAnsi="宋体" w:cs="宋体"/>
          <w:sz w:val="24"/>
          <w:szCs w:val="21"/>
        </w:rPr>
      </w:pPr>
      <w:r w:rsidRPr="000D3009">
        <w:rPr>
          <w:rFonts w:ascii="宋体" w:hAnsi="宋体" w:cs="宋体" w:hint="eastAsia"/>
          <w:sz w:val="24"/>
          <w:szCs w:val="21"/>
        </w:rPr>
        <w:t>注：上表可根据学生结合自身实际情况进行调整安排。</w:t>
      </w:r>
    </w:p>
    <w:p w:rsidR="00F94893" w:rsidRPr="000D3009" w:rsidRDefault="004A506C" w:rsidP="000D3009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  <w:u w:val="single"/>
        </w:rPr>
      </w:pPr>
      <w:r w:rsidRPr="000D3009">
        <w:rPr>
          <w:rFonts w:ascii="宋体" w:hAnsi="宋体" w:cs="宋体" w:hint="eastAsia"/>
          <w:sz w:val="24"/>
          <w:szCs w:val="21"/>
          <w:u w:val="single"/>
        </w:rPr>
        <w:t xml:space="preserve"> </w:t>
      </w:r>
    </w:p>
    <w:sectPr w:rsidR="00F94893" w:rsidRPr="000D300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D5" w:rsidRDefault="001839D5">
      <w:r>
        <w:separator/>
      </w:r>
    </w:p>
  </w:endnote>
  <w:endnote w:type="continuationSeparator" w:id="0">
    <w:p w:rsidR="001839D5" w:rsidRDefault="0018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1839D5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1839D5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1839D5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D5" w:rsidRDefault="001839D5">
      <w:r>
        <w:separator/>
      </w:r>
    </w:p>
  </w:footnote>
  <w:footnote w:type="continuationSeparator" w:id="0">
    <w:p w:rsidR="001839D5" w:rsidRDefault="00183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1839D5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3009"/>
    <w:rsid w:val="000D6865"/>
    <w:rsid w:val="00145B70"/>
    <w:rsid w:val="001839D5"/>
    <w:rsid w:val="00216BEB"/>
    <w:rsid w:val="004A506C"/>
    <w:rsid w:val="004B7C35"/>
    <w:rsid w:val="00787AFD"/>
    <w:rsid w:val="007C2EEC"/>
    <w:rsid w:val="00836C86"/>
    <w:rsid w:val="009873BB"/>
    <w:rsid w:val="00A42AA3"/>
    <w:rsid w:val="00C04168"/>
    <w:rsid w:val="00EE178E"/>
    <w:rsid w:val="00F94893"/>
    <w:rsid w:val="00FE5013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2017-08-01T02:47:00Z</dcterms:created>
  <dcterms:modified xsi:type="dcterms:W3CDTF">2017-08-01T02:47:00Z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